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14C" w:rsidRDefault="00A3114C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3114C" w:rsidRDefault="00A3114C">
      <w:pPr>
        <w:pStyle w:val="ConsPlusNormal"/>
        <w:jc w:val="both"/>
        <w:outlineLvl w:val="0"/>
      </w:pPr>
    </w:p>
    <w:p w:rsidR="00A3114C" w:rsidRDefault="00A3114C">
      <w:pPr>
        <w:pStyle w:val="ConsPlusTitle"/>
        <w:jc w:val="center"/>
        <w:outlineLvl w:val="0"/>
      </w:pPr>
      <w:r>
        <w:t>МУНИЦИПАЛЬНОЕ ОБРАЗОВАНИЕ "ТОМСКИЙ РАЙОН"</w:t>
      </w:r>
    </w:p>
    <w:p w:rsidR="00A3114C" w:rsidRDefault="00A3114C">
      <w:pPr>
        <w:pStyle w:val="ConsPlusTitle"/>
        <w:jc w:val="center"/>
      </w:pPr>
    </w:p>
    <w:p w:rsidR="00A3114C" w:rsidRDefault="00A3114C">
      <w:pPr>
        <w:pStyle w:val="ConsPlusTitle"/>
        <w:jc w:val="center"/>
      </w:pPr>
      <w:r>
        <w:t>АДМИНИСТРАЦИЯ ТОМСКОГО РАЙОНА</w:t>
      </w:r>
    </w:p>
    <w:p w:rsidR="00A3114C" w:rsidRDefault="00A3114C">
      <w:pPr>
        <w:pStyle w:val="ConsPlusTitle"/>
        <w:jc w:val="center"/>
      </w:pPr>
    </w:p>
    <w:p w:rsidR="00A3114C" w:rsidRDefault="00A3114C">
      <w:pPr>
        <w:pStyle w:val="ConsPlusTitle"/>
        <w:jc w:val="center"/>
      </w:pPr>
      <w:r>
        <w:t>ПОСТАНОВЛЕНИЕ</w:t>
      </w:r>
    </w:p>
    <w:p w:rsidR="00A3114C" w:rsidRDefault="00A3114C">
      <w:pPr>
        <w:pStyle w:val="ConsPlusTitle"/>
        <w:jc w:val="center"/>
      </w:pPr>
      <w:r>
        <w:t>от 29 марта 2018 г. N 88</w:t>
      </w:r>
    </w:p>
    <w:p w:rsidR="00A3114C" w:rsidRDefault="00A3114C">
      <w:pPr>
        <w:pStyle w:val="ConsPlusTitle"/>
        <w:jc w:val="center"/>
      </w:pPr>
    </w:p>
    <w:p w:rsidR="00A3114C" w:rsidRDefault="00A3114C">
      <w:pPr>
        <w:pStyle w:val="ConsPlusTitle"/>
        <w:jc w:val="center"/>
      </w:pPr>
      <w:r>
        <w:t>ОБ УТВЕРЖДЕНИИ СОСТАВА СОВЕТА ПРЕДСТАВИТЕЛЕЙ МАЛОГО</w:t>
      </w:r>
    </w:p>
    <w:p w:rsidR="00A3114C" w:rsidRDefault="00A3114C">
      <w:pPr>
        <w:pStyle w:val="ConsPlusTitle"/>
        <w:jc w:val="center"/>
      </w:pPr>
      <w:r>
        <w:t>И СРЕДНЕГО ПРЕДПРИНИМАТЕЛЬСТВА ТОМСКОГО РАЙОНА</w:t>
      </w:r>
    </w:p>
    <w:p w:rsidR="00A3114C" w:rsidRDefault="00A3114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3114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3114C" w:rsidRDefault="00A311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114C" w:rsidRDefault="00A3114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Томского района</w:t>
            </w:r>
          </w:p>
          <w:p w:rsidR="00A3114C" w:rsidRDefault="00A3114C">
            <w:pPr>
              <w:pStyle w:val="ConsPlusNormal"/>
              <w:jc w:val="center"/>
            </w:pPr>
            <w:r>
              <w:rPr>
                <w:color w:val="392C69"/>
              </w:rPr>
              <w:t>от 01.04.2019 N 117)</w:t>
            </w:r>
          </w:p>
        </w:tc>
      </w:tr>
    </w:tbl>
    <w:p w:rsidR="00A3114C" w:rsidRDefault="00A3114C">
      <w:pPr>
        <w:pStyle w:val="ConsPlusNormal"/>
        <w:jc w:val="both"/>
      </w:pPr>
    </w:p>
    <w:p w:rsidR="00A3114C" w:rsidRDefault="00A3114C">
      <w:pPr>
        <w:pStyle w:val="ConsPlusNormal"/>
        <w:ind w:firstLine="540"/>
        <w:jc w:val="both"/>
      </w:pPr>
      <w:r>
        <w:t xml:space="preserve">В целях приведения в соответствие с действующим законодательством и повышения эффективности деятельности Администрации Томского района в сфере поддержки малого и среднего предпринимательства, а также в связи с изменениями кадрового состава Администрации Томского района, в соответствии с </w:t>
      </w:r>
      <w:hyperlink r:id="rId6" w:history="1">
        <w:r>
          <w:rPr>
            <w:color w:val="0000FF"/>
          </w:rPr>
          <w:t>пунктом 4.1</w:t>
        </w:r>
      </w:hyperlink>
      <w:r>
        <w:t xml:space="preserve"> Положения о Совете представителей малого и среднего предпринимательства Томского района, утвержденного постановлением Администрации Томского района от 21 марта 2018 года N 81, и решением Совета представителей малого бизнеса Томского района от 26.01.2018 постановляю:</w:t>
      </w:r>
    </w:p>
    <w:p w:rsidR="00A3114C" w:rsidRDefault="00A3114C">
      <w:pPr>
        <w:pStyle w:val="ConsPlusNormal"/>
        <w:spacing w:before="220"/>
        <w:ind w:firstLine="540"/>
        <w:jc w:val="both"/>
      </w:pPr>
      <w:r>
        <w:t xml:space="preserve">1. Утратил силу. -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Администрации Томского района от 01.04.2019 N 117.</w:t>
      </w:r>
    </w:p>
    <w:p w:rsidR="00A3114C" w:rsidRDefault="00A3114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3114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3114C" w:rsidRDefault="00A3114C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A3114C" w:rsidRDefault="00A3114C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постановление Администрации Томского района от 26.03.2013 "О внесении изменений в постановление Главы Томского района (Главы Администрации) от 06.04.2007 N 124" имеет номер 82, а не 83.</w:t>
            </w:r>
          </w:p>
        </w:tc>
      </w:tr>
    </w:tbl>
    <w:p w:rsidR="00A3114C" w:rsidRDefault="00A3114C">
      <w:pPr>
        <w:pStyle w:val="ConsPlusNormal"/>
        <w:spacing w:before="280"/>
        <w:ind w:firstLine="540"/>
        <w:jc w:val="both"/>
      </w:pPr>
      <w:r>
        <w:t xml:space="preserve">2. Признать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Главы Томского района (Главы Администрации) от 06.04.2007 N 124 "Об утверждении первоначального состава Совета представителей малого бизнеса Томского района" и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Администрации Томского района от 26.03.2013 N 83 "О внесении изменений в постановление Главы Томского района (Главы Администрации) от 06.04.2007 N 124" утратившими силу.</w:t>
      </w:r>
    </w:p>
    <w:p w:rsidR="00A3114C" w:rsidRDefault="00A3114C">
      <w:pPr>
        <w:pStyle w:val="ConsPlusNormal"/>
        <w:spacing w:before="220"/>
        <w:ind w:firstLine="540"/>
        <w:jc w:val="both"/>
      </w:pPr>
      <w:r>
        <w:t>3. Управлению Делами Администрации Томского района (Ефимова О.Е.) опубликовать настоящее постановление в газете "Томское предместье" и разместить на официальном сайте муниципального образования "Томский район" в сети "Интернет".</w:t>
      </w:r>
    </w:p>
    <w:p w:rsidR="00A3114C" w:rsidRDefault="00A3114C">
      <w:pPr>
        <w:pStyle w:val="ConsPlusNormal"/>
        <w:spacing w:before="220"/>
        <w:ind w:firstLine="540"/>
        <w:jc w:val="both"/>
      </w:pPr>
      <w:r>
        <w:t xml:space="preserve">4. Контроль за исполнением настоящего постановления возложить на заместителя Главы Томского района - начальника Управления по экономической политике и муниципальным ресурсам </w:t>
      </w:r>
      <w:proofErr w:type="spellStart"/>
      <w:r>
        <w:t>О.Н.Быстрицкую</w:t>
      </w:r>
      <w:proofErr w:type="spellEnd"/>
      <w:r>
        <w:t>.</w:t>
      </w:r>
    </w:p>
    <w:p w:rsidR="00A3114C" w:rsidRDefault="00A3114C">
      <w:pPr>
        <w:pStyle w:val="ConsPlusNormal"/>
        <w:jc w:val="both"/>
      </w:pPr>
    </w:p>
    <w:p w:rsidR="00A3114C" w:rsidRDefault="00A3114C">
      <w:pPr>
        <w:pStyle w:val="ConsPlusNormal"/>
        <w:jc w:val="right"/>
      </w:pPr>
      <w:r>
        <w:t>Глава Томского района</w:t>
      </w:r>
    </w:p>
    <w:p w:rsidR="00A3114C" w:rsidRDefault="00A3114C">
      <w:pPr>
        <w:pStyle w:val="ConsPlusNormal"/>
        <w:jc w:val="right"/>
      </w:pPr>
      <w:r>
        <w:t>В.Е.ЛУКЬЯНОВ</w:t>
      </w:r>
    </w:p>
    <w:p w:rsidR="00A3114C" w:rsidRDefault="00A3114C">
      <w:pPr>
        <w:pStyle w:val="ConsPlusNormal"/>
        <w:jc w:val="both"/>
      </w:pPr>
    </w:p>
    <w:p w:rsidR="00A3114C" w:rsidRDefault="00A3114C">
      <w:pPr>
        <w:pStyle w:val="ConsPlusNormal"/>
        <w:jc w:val="both"/>
      </w:pPr>
    </w:p>
    <w:p w:rsidR="00A3114C" w:rsidRDefault="00A3114C">
      <w:pPr>
        <w:pStyle w:val="ConsPlusNormal"/>
        <w:jc w:val="both"/>
      </w:pPr>
    </w:p>
    <w:p w:rsidR="00A3114C" w:rsidRDefault="00A3114C">
      <w:pPr>
        <w:pStyle w:val="ConsPlusNormal"/>
        <w:jc w:val="both"/>
      </w:pPr>
    </w:p>
    <w:p w:rsidR="00A3114C" w:rsidRDefault="00A3114C">
      <w:pPr>
        <w:pStyle w:val="ConsPlusNormal"/>
        <w:jc w:val="both"/>
      </w:pPr>
    </w:p>
    <w:p w:rsidR="00A3114C" w:rsidRDefault="00A3114C">
      <w:pPr>
        <w:pStyle w:val="ConsPlusNormal"/>
        <w:jc w:val="right"/>
        <w:outlineLvl w:val="0"/>
      </w:pPr>
      <w:r>
        <w:t>Приложение</w:t>
      </w:r>
    </w:p>
    <w:p w:rsidR="00A3114C" w:rsidRDefault="00A3114C">
      <w:pPr>
        <w:pStyle w:val="ConsPlusNormal"/>
        <w:jc w:val="right"/>
      </w:pPr>
      <w:r>
        <w:t>к постановлению</w:t>
      </w:r>
    </w:p>
    <w:p w:rsidR="00A3114C" w:rsidRDefault="00A3114C">
      <w:pPr>
        <w:pStyle w:val="ConsPlusNormal"/>
        <w:jc w:val="right"/>
      </w:pPr>
      <w:r>
        <w:t>Администрации Томского района</w:t>
      </w:r>
    </w:p>
    <w:p w:rsidR="00A3114C" w:rsidRDefault="00A3114C">
      <w:pPr>
        <w:pStyle w:val="ConsPlusNormal"/>
        <w:jc w:val="right"/>
      </w:pPr>
      <w:r>
        <w:t>от 29 марта 2018 г. N 88</w:t>
      </w:r>
    </w:p>
    <w:p w:rsidR="00A3114C" w:rsidRDefault="00A3114C">
      <w:pPr>
        <w:pStyle w:val="ConsPlusNormal"/>
        <w:jc w:val="both"/>
      </w:pPr>
    </w:p>
    <w:p w:rsidR="00A3114C" w:rsidRDefault="00A3114C">
      <w:pPr>
        <w:pStyle w:val="ConsPlusTitle"/>
        <w:jc w:val="center"/>
      </w:pPr>
      <w:r>
        <w:t>СОСТАВ</w:t>
      </w:r>
    </w:p>
    <w:p w:rsidR="00A3114C" w:rsidRDefault="00A3114C">
      <w:pPr>
        <w:pStyle w:val="ConsPlusTitle"/>
        <w:jc w:val="center"/>
      </w:pPr>
      <w:r>
        <w:t>СОВЕТА ПРЕДСТАВИТЕЛЕЙ МАЛОГО И СРЕДНЕГО</w:t>
      </w:r>
    </w:p>
    <w:p w:rsidR="00A3114C" w:rsidRDefault="00A3114C">
      <w:pPr>
        <w:pStyle w:val="ConsPlusTitle"/>
        <w:jc w:val="center"/>
      </w:pPr>
      <w:r>
        <w:t>ПРЕДПРИНИМАТЕЛЬСТВА ТОМСКОГО РАЙОНА</w:t>
      </w:r>
    </w:p>
    <w:p w:rsidR="00A3114C" w:rsidRDefault="00A3114C">
      <w:pPr>
        <w:pStyle w:val="ConsPlusNormal"/>
        <w:jc w:val="both"/>
      </w:pPr>
    </w:p>
    <w:p w:rsidR="001D6771" w:rsidRDefault="00A3114C">
      <w:pPr>
        <w:spacing w:after="1" w:line="200" w:lineRule="atLeast"/>
      </w:pPr>
      <w:r>
        <w:t xml:space="preserve">Утратил силу. - </w:t>
      </w:r>
      <w:r w:rsidR="007101CB" w:rsidRPr="00ED0FB1">
        <w:fldChar w:fldCharType="begin"/>
      </w:r>
      <w:r>
        <w:instrText xml:space="preserve"> HYPERLINK "consultantplus://offline/ref=68419600FD5278EF29514260D3E55E37D59FE4C02081062E2D4F2943A547FD8BD559C1AC4643A2138D760F1BFB7BF5FF6445B33083E61900F889F914f6HFF" </w:instrText>
      </w:r>
      <w:r w:rsidR="007101CB" w:rsidRPr="00ED0FB1">
        <w:fldChar w:fldCharType="separate"/>
      </w:r>
      <w:proofErr w:type="spellStart"/>
      <w:r>
        <w:rPr>
          <w:color w:val="0000FF"/>
        </w:rPr>
        <w:t>Постанов</w:t>
      </w:r>
      <w:r w:rsidR="001D6771">
        <w:rPr>
          <w:rFonts w:ascii="Tahoma" w:hAnsi="Tahoma" w:cs="Tahoma"/>
          <w:sz w:val="20"/>
        </w:rPr>
        <w:t>Документ</w:t>
      </w:r>
      <w:proofErr w:type="spellEnd"/>
      <w:r w:rsidR="001D6771">
        <w:rPr>
          <w:rFonts w:ascii="Tahoma" w:hAnsi="Tahoma" w:cs="Tahoma"/>
          <w:sz w:val="20"/>
        </w:rPr>
        <w:t xml:space="preserve"> предоставлен </w:t>
      </w:r>
      <w:hyperlink r:id="rId10" w:history="1">
        <w:r w:rsidR="001D6771">
          <w:rPr>
            <w:rFonts w:ascii="Tahoma" w:hAnsi="Tahoma" w:cs="Tahoma"/>
            <w:color w:val="0000FF"/>
            <w:sz w:val="20"/>
          </w:rPr>
          <w:t>КонсультантПлюс</w:t>
        </w:r>
      </w:hyperlink>
      <w:r w:rsidR="001D6771">
        <w:rPr>
          <w:rFonts w:ascii="Tahoma" w:hAnsi="Tahoma" w:cs="Tahoma"/>
          <w:sz w:val="20"/>
        </w:rPr>
        <w:br/>
      </w:r>
    </w:p>
    <w:p w:rsidR="001D6771" w:rsidRDefault="001D6771">
      <w:pPr>
        <w:spacing w:after="1" w:line="220" w:lineRule="atLeast"/>
        <w:jc w:val="both"/>
        <w:outlineLvl w:val="0"/>
      </w:pPr>
    </w:p>
    <w:p w:rsidR="001D6771" w:rsidRDefault="001D6771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МУНИЦИПАЛЬНОЕ ОБРАЗОВАНИЕ "ТОМСКИЙ РАЙОН"</w:t>
      </w:r>
    </w:p>
    <w:p w:rsidR="001D6771" w:rsidRDefault="001D6771">
      <w:pPr>
        <w:spacing w:after="1" w:line="220" w:lineRule="atLeast"/>
        <w:jc w:val="center"/>
      </w:pPr>
    </w:p>
    <w:p w:rsidR="001D6771" w:rsidRDefault="001D6771">
      <w:pPr>
        <w:spacing w:after="1" w:line="220" w:lineRule="atLeast"/>
        <w:jc w:val="center"/>
      </w:pPr>
      <w:r>
        <w:rPr>
          <w:rFonts w:ascii="Calibri" w:hAnsi="Calibri" w:cs="Calibri"/>
          <w:b/>
        </w:rPr>
        <w:t>АДМИНИСТРАЦИЯ ТОМСКОГО РАЙОНА</w:t>
      </w:r>
    </w:p>
    <w:p w:rsidR="001D6771" w:rsidRDefault="001D6771">
      <w:pPr>
        <w:spacing w:after="1" w:line="220" w:lineRule="atLeast"/>
        <w:jc w:val="both"/>
      </w:pPr>
    </w:p>
    <w:p w:rsidR="001D6771" w:rsidRDefault="001D6771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ПОСТАНОВЛЕНИЕ</w:t>
      </w:r>
    </w:p>
    <w:p w:rsidR="001D6771" w:rsidRDefault="001D6771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1 апреля 2019 г. N 117</w:t>
      </w:r>
    </w:p>
    <w:p w:rsidR="001D6771" w:rsidRDefault="001D6771">
      <w:pPr>
        <w:spacing w:after="1" w:line="220" w:lineRule="atLeast"/>
        <w:jc w:val="both"/>
      </w:pPr>
    </w:p>
    <w:p w:rsidR="001D6771" w:rsidRDefault="001D6771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 УТВЕРЖДЕНИИ СОСТАВА СОВЕТА ПРЕДСТАВИТЕЛЕЙ МАЛОГО</w:t>
      </w:r>
    </w:p>
    <w:p w:rsidR="001D6771" w:rsidRDefault="001D6771">
      <w:pPr>
        <w:spacing w:after="1" w:line="220" w:lineRule="atLeast"/>
        <w:jc w:val="center"/>
      </w:pPr>
      <w:r>
        <w:rPr>
          <w:rFonts w:ascii="Calibri" w:hAnsi="Calibri" w:cs="Calibri"/>
          <w:b/>
        </w:rPr>
        <w:t>И СРЕДНЕГО ПРЕДПРИНИМАТЕЛЬСТВА ТОМСКОГО РАЙОНА</w:t>
      </w:r>
    </w:p>
    <w:p w:rsidR="001D6771" w:rsidRDefault="001D6771">
      <w:pPr>
        <w:spacing w:after="1" w:line="220" w:lineRule="atLeast"/>
        <w:jc w:val="both"/>
      </w:pPr>
    </w:p>
    <w:p w:rsidR="001D6771" w:rsidRDefault="001D6771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целях приведения в соответствие с действующим законодательством и повышения эффективности деятельности Администрации Томского района в сфере поддержки малого и среднего предпринимательства, а также в связи с изменениями кадрового состава Администрации Томского района, в соответствии с </w:t>
      </w:r>
      <w:hyperlink r:id="rId11" w:history="1">
        <w:r>
          <w:rPr>
            <w:rFonts w:ascii="Calibri" w:hAnsi="Calibri" w:cs="Calibri"/>
            <w:color w:val="0000FF"/>
          </w:rPr>
          <w:t>пунктом 4.1</w:t>
        </w:r>
      </w:hyperlink>
      <w:r>
        <w:rPr>
          <w:rFonts w:ascii="Calibri" w:hAnsi="Calibri" w:cs="Calibri"/>
        </w:rPr>
        <w:t xml:space="preserve"> Положения о Совете представителей малого и среднего предпринимательства Томского района, утвержденного постановлением Администрации Томского района от 21.03.2018 N 81 и протоколом N 1 Совета представителей малого и среднего предпринимательства Томского района от 31.01.2019, постановляю:</w:t>
      </w:r>
    </w:p>
    <w:p w:rsidR="001D6771" w:rsidRDefault="001D677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Утвердить </w:t>
      </w:r>
      <w:hyperlink w:anchor="P29" w:history="1">
        <w:r>
          <w:rPr>
            <w:rFonts w:ascii="Calibri" w:hAnsi="Calibri" w:cs="Calibri"/>
            <w:color w:val="0000FF"/>
          </w:rPr>
          <w:t>состав</w:t>
        </w:r>
      </w:hyperlink>
      <w:r>
        <w:rPr>
          <w:rFonts w:ascii="Calibri" w:hAnsi="Calibri" w:cs="Calibri"/>
        </w:rPr>
        <w:t xml:space="preserve"> Совет</w:t>
      </w:r>
      <w:proofErr w:type="gramEnd"/>
      <w:r>
        <w:rPr>
          <w:rFonts w:ascii="Calibri" w:hAnsi="Calibri" w:cs="Calibri"/>
        </w:rPr>
        <w:t>а представителей малого и среднего предпринимательства Томского района согласно приложению.</w:t>
      </w:r>
    </w:p>
    <w:p w:rsidR="001D6771" w:rsidRDefault="001D677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Признать </w:t>
      </w:r>
      <w:hyperlink r:id="rId12" w:history="1">
        <w:r>
          <w:rPr>
            <w:rFonts w:ascii="Calibri" w:hAnsi="Calibri" w:cs="Calibri"/>
            <w:color w:val="0000FF"/>
          </w:rPr>
          <w:t>пункт 1</w:t>
        </w:r>
      </w:hyperlink>
      <w:r>
        <w:rPr>
          <w:rFonts w:ascii="Calibri" w:hAnsi="Calibri" w:cs="Calibri"/>
        </w:rPr>
        <w:t xml:space="preserve"> постановлени</w:t>
      </w:r>
      <w:proofErr w:type="gramEnd"/>
      <w:r>
        <w:rPr>
          <w:rFonts w:ascii="Calibri" w:hAnsi="Calibri" w:cs="Calibri"/>
        </w:rPr>
        <w:t>я Администрации Томского района от 29.03.2018 N 88 "Об утверждении состава Совета представителей малого и среднего предпринимательства Томского района" утратившим силу.</w:t>
      </w:r>
    </w:p>
    <w:p w:rsidR="001D6771" w:rsidRDefault="001D677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Управлению Делами Администрации Томского района (</w:t>
      </w:r>
      <w:proofErr w:type="spellStart"/>
      <w:r>
        <w:rPr>
          <w:rFonts w:ascii="Calibri" w:hAnsi="Calibri" w:cs="Calibri"/>
        </w:rPr>
        <w:t>Постернак</w:t>
      </w:r>
      <w:proofErr w:type="spellEnd"/>
      <w:r>
        <w:rPr>
          <w:rFonts w:ascii="Calibri" w:hAnsi="Calibri" w:cs="Calibri"/>
        </w:rPr>
        <w:t xml:space="preserve"> Я.М.) опубликовать настоящее постановление в газете "Томское предместье" и разместить на сайте Администрации Томского района в информационно-телекоммуникационной сети "Интернет".</w:t>
      </w:r>
    </w:p>
    <w:p w:rsidR="001D6771" w:rsidRDefault="001D677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4. Контроль за исполнением настоящего постановления возложить на заместителя Главы Томского района по экономической политике и муниципальным ресурсам Администрации Томского района </w:t>
      </w:r>
      <w:proofErr w:type="spellStart"/>
      <w:r>
        <w:rPr>
          <w:rFonts w:ascii="Calibri" w:hAnsi="Calibri" w:cs="Calibri"/>
        </w:rPr>
        <w:t>О.Н.Быстрицкую</w:t>
      </w:r>
      <w:proofErr w:type="spellEnd"/>
      <w:r>
        <w:rPr>
          <w:rFonts w:ascii="Calibri" w:hAnsi="Calibri" w:cs="Calibri"/>
        </w:rPr>
        <w:t>.</w:t>
      </w:r>
    </w:p>
    <w:p w:rsidR="001D6771" w:rsidRDefault="001D6771">
      <w:pPr>
        <w:spacing w:after="1" w:line="220" w:lineRule="atLeast"/>
        <w:jc w:val="both"/>
      </w:pPr>
    </w:p>
    <w:p w:rsidR="001D6771" w:rsidRDefault="001D6771">
      <w:pPr>
        <w:spacing w:after="1" w:line="220" w:lineRule="atLeast"/>
        <w:jc w:val="right"/>
      </w:pPr>
      <w:r>
        <w:rPr>
          <w:rFonts w:ascii="Calibri" w:hAnsi="Calibri" w:cs="Calibri"/>
        </w:rPr>
        <w:t>Глава Томского района</w:t>
      </w:r>
    </w:p>
    <w:p w:rsidR="001D6771" w:rsidRDefault="001D6771">
      <w:pPr>
        <w:spacing w:after="1" w:line="220" w:lineRule="atLeast"/>
        <w:jc w:val="right"/>
      </w:pPr>
      <w:r>
        <w:rPr>
          <w:rFonts w:ascii="Calibri" w:hAnsi="Calibri" w:cs="Calibri"/>
        </w:rPr>
        <w:t>А.А.ТЕРЕЩЕНКО</w:t>
      </w:r>
    </w:p>
    <w:p w:rsidR="001D6771" w:rsidRDefault="001D6771">
      <w:pPr>
        <w:spacing w:after="1" w:line="220" w:lineRule="atLeast"/>
        <w:jc w:val="both"/>
      </w:pPr>
    </w:p>
    <w:p w:rsidR="001D6771" w:rsidRDefault="001D6771">
      <w:pPr>
        <w:spacing w:after="1" w:line="220" w:lineRule="atLeast"/>
        <w:jc w:val="both"/>
      </w:pPr>
    </w:p>
    <w:p w:rsidR="001D6771" w:rsidRDefault="001D6771">
      <w:pPr>
        <w:spacing w:after="1" w:line="220" w:lineRule="atLeast"/>
        <w:jc w:val="both"/>
      </w:pPr>
    </w:p>
    <w:p w:rsidR="001D6771" w:rsidRDefault="001D6771">
      <w:pPr>
        <w:spacing w:after="1" w:line="220" w:lineRule="atLeast"/>
        <w:jc w:val="both"/>
      </w:pPr>
    </w:p>
    <w:p w:rsidR="001D6771" w:rsidRDefault="001D6771">
      <w:pPr>
        <w:spacing w:after="1" w:line="220" w:lineRule="atLeast"/>
        <w:jc w:val="both"/>
      </w:pPr>
    </w:p>
    <w:p w:rsidR="001D6771" w:rsidRDefault="001D6771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lastRenderedPageBreak/>
        <w:t>Приложение</w:t>
      </w:r>
    </w:p>
    <w:p w:rsidR="001D6771" w:rsidRDefault="001D6771">
      <w:pPr>
        <w:spacing w:after="1" w:line="220" w:lineRule="atLeast"/>
        <w:jc w:val="right"/>
      </w:pPr>
      <w:r>
        <w:rPr>
          <w:rFonts w:ascii="Calibri" w:hAnsi="Calibri" w:cs="Calibri"/>
        </w:rPr>
        <w:t>к постановлению</w:t>
      </w:r>
    </w:p>
    <w:p w:rsidR="001D6771" w:rsidRDefault="001D6771">
      <w:pPr>
        <w:spacing w:after="1" w:line="220" w:lineRule="atLeast"/>
        <w:jc w:val="right"/>
      </w:pPr>
      <w:r>
        <w:rPr>
          <w:rFonts w:ascii="Calibri" w:hAnsi="Calibri" w:cs="Calibri"/>
        </w:rPr>
        <w:t>Администрации Томского района</w:t>
      </w:r>
    </w:p>
    <w:p w:rsidR="001D6771" w:rsidRDefault="001D6771">
      <w:pPr>
        <w:spacing w:after="1" w:line="220" w:lineRule="atLeast"/>
        <w:jc w:val="right"/>
      </w:pPr>
      <w:r>
        <w:rPr>
          <w:rFonts w:ascii="Calibri" w:hAnsi="Calibri" w:cs="Calibri"/>
        </w:rPr>
        <w:t>от 01.04.2019 N 117</w:t>
      </w:r>
    </w:p>
    <w:p w:rsidR="001D6771" w:rsidRDefault="001D6771">
      <w:pPr>
        <w:spacing w:after="1" w:line="220" w:lineRule="atLeast"/>
        <w:jc w:val="both"/>
      </w:pPr>
    </w:p>
    <w:p w:rsidR="001D6771" w:rsidRDefault="001D6771">
      <w:pPr>
        <w:spacing w:after="1" w:line="220" w:lineRule="atLeast"/>
        <w:jc w:val="center"/>
      </w:pPr>
      <w:bookmarkStart w:id="1" w:name="P29"/>
      <w:bookmarkEnd w:id="1"/>
      <w:r>
        <w:rPr>
          <w:rFonts w:ascii="Calibri" w:hAnsi="Calibri" w:cs="Calibri"/>
          <w:b/>
        </w:rPr>
        <w:t>СОСТАВ</w:t>
      </w:r>
    </w:p>
    <w:p w:rsidR="001D6771" w:rsidRDefault="001D6771">
      <w:pPr>
        <w:spacing w:after="1" w:line="220" w:lineRule="atLeast"/>
        <w:jc w:val="center"/>
      </w:pPr>
      <w:r>
        <w:rPr>
          <w:rFonts w:ascii="Calibri" w:hAnsi="Calibri" w:cs="Calibri"/>
          <w:b/>
        </w:rPr>
        <w:t>СОВЕТА ПРЕДСТАВИТЕЛЕЙ МАЛОГО И СРЕДНЕГО</w:t>
      </w:r>
    </w:p>
    <w:p w:rsidR="001D6771" w:rsidRDefault="001D6771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ПРЕДПРИНИМАТЕЛЬСТВА ТОМСКОГО РАЙОНА</w:t>
      </w:r>
    </w:p>
    <w:p w:rsidR="001D6771" w:rsidRDefault="001D6771">
      <w:pPr>
        <w:spacing w:after="1" w:line="220" w:lineRule="atLeast"/>
        <w:jc w:val="both"/>
      </w:pPr>
    </w:p>
    <w:p w:rsidR="001D6771" w:rsidRDefault="001D6771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Позднякова Марина Юрьевна - индивидуальный предприниматель</w:t>
      </w:r>
    </w:p>
    <w:p w:rsidR="001D6771" w:rsidRDefault="001D677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(по согласованию) - председатель Совета</w:t>
      </w:r>
    </w:p>
    <w:p w:rsidR="001D6771" w:rsidRDefault="001D677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Немцова Наталья Ивановна - индивидуальный предприниматель</w:t>
      </w:r>
    </w:p>
    <w:p w:rsidR="001D6771" w:rsidRDefault="001D677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(по согласованию)</w:t>
      </w:r>
    </w:p>
    <w:p w:rsidR="001D6771" w:rsidRDefault="001D677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 </w:t>
      </w:r>
      <w:proofErr w:type="spellStart"/>
      <w:r>
        <w:rPr>
          <w:rFonts w:ascii="Calibri" w:hAnsi="Calibri" w:cs="Calibri"/>
        </w:rPr>
        <w:t>ЗульбухароваФаузияРахимулловна</w:t>
      </w:r>
      <w:proofErr w:type="spellEnd"/>
      <w:r>
        <w:rPr>
          <w:rFonts w:ascii="Calibri" w:hAnsi="Calibri" w:cs="Calibri"/>
        </w:rPr>
        <w:t xml:space="preserve"> - директор ООО "</w:t>
      </w:r>
      <w:proofErr w:type="spellStart"/>
      <w:r>
        <w:rPr>
          <w:rFonts w:ascii="Calibri" w:hAnsi="Calibri" w:cs="Calibri"/>
        </w:rPr>
        <w:t>Чишмя</w:t>
      </w:r>
      <w:proofErr w:type="spellEnd"/>
      <w:r>
        <w:rPr>
          <w:rFonts w:ascii="Calibri" w:hAnsi="Calibri" w:cs="Calibri"/>
        </w:rPr>
        <w:t>"</w:t>
      </w:r>
    </w:p>
    <w:p w:rsidR="001D6771" w:rsidRDefault="001D677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(по согласованию)</w:t>
      </w:r>
    </w:p>
    <w:p w:rsidR="001D6771" w:rsidRDefault="001D677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4. </w:t>
      </w:r>
      <w:proofErr w:type="spellStart"/>
      <w:r>
        <w:rPr>
          <w:rFonts w:ascii="Calibri" w:hAnsi="Calibri" w:cs="Calibri"/>
        </w:rPr>
        <w:t>ГетевонянВарданМатевосович</w:t>
      </w:r>
      <w:proofErr w:type="spellEnd"/>
      <w:r>
        <w:rPr>
          <w:rFonts w:ascii="Calibri" w:hAnsi="Calibri" w:cs="Calibri"/>
        </w:rPr>
        <w:t xml:space="preserve"> - индивидуальный предприниматель</w:t>
      </w:r>
    </w:p>
    <w:p w:rsidR="001D6771" w:rsidRDefault="001D677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(по согласованию)</w:t>
      </w:r>
    </w:p>
    <w:p w:rsidR="001D6771" w:rsidRDefault="001D677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5. </w:t>
      </w:r>
      <w:proofErr w:type="spellStart"/>
      <w:r>
        <w:rPr>
          <w:rFonts w:ascii="Calibri" w:hAnsi="Calibri" w:cs="Calibri"/>
        </w:rPr>
        <w:t>Лугачева</w:t>
      </w:r>
      <w:proofErr w:type="spellEnd"/>
      <w:r>
        <w:rPr>
          <w:rFonts w:ascii="Calibri" w:hAnsi="Calibri" w:cs="Calibri"/>
        </w:rPr>
        <w:t xml:space="preserve"> Надежда Петровна - индивидуальный предприниматель</w:t>
      </w:r>
    </w:p>
    <w:p w:rsidR="001D6771" w:rsidRDefault="001D677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(по согласованию)</w:t>
      </w:r>
    </w:p>
    <w:p w:rsidR="001D6771" w:rsidRDefault="001D677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6. </w:t>
      </w:r>
      <w:proofErr w:type="spellStart"/>
      <w:r>
        <w:rPr>
          <w:rFonts w:ascii="Calibri" w:hAnsi="Calibri" w:cs="Calibri"/>
        </w:rPr>
        <w:t>Сухичева</w:t>
      </w:r>
      <w:proofErr w:type="spellEnd"/>
      <w:r>
        <w:rPr>
          <w:rFonts w:ascii="Calibri" w:hAnsi="Calibri" w:cs="Calibri"/>
        </w:rPr>
        <w:t xml:space="preserve"> Татьяна Павловна - индивидуальный предприниматель</w:t>
      </w:r>
    </w:p>
    <w:p w:rsidR="001D6771" w:rsidRDefault="001D677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(по согласованию)</w:t>
      </w:r>
    </w:p>
    <w:p w:rsidR="001D6771" w:rsidRDefault="001D677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7. Федорова Ольга Афанасьевна - индивидуальный предприниматель</w:t>
      </w:r>
    </w:p>
    <w:p w:rsidR="001D6771" w:rsidRDefault="001D677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(по согласованию)</w:t>
      </w:r>
    </w:p>
    <w:p w:rsidR="001D6771" w:rsidRDefault="001D677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8. Лейман Маргарита Владимировна - индивидуальный предприниматель</w:t>
      </w:r>
    </w:p>
    <w:p w:rsidR="001D6771" w:rsidRDefault="001D677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(по согласованию)</w:t>
      </w:r>
    </w:p>
    <w:p w:rsidR="001D6771" w:rsidRDefault="001D677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9. </w:t>
      </w:r>
      <w:proofErr w:type="spellStart"/>
      <w:r>
        <w:rPr>
          <w:rFonts w:ascii="Calibri" w:hAnsi="Calibri" w:cs="Calibri"/>
        </w:rPr>
        <w:t>Асначев</w:t>
      </w:r>
      <w:proofErr w:type="spellEnd"/>
      <w:r>
        <w:rPr>
          <w:rFonts w:ascii="Calibri" w:hAnsi="Calibri" w:cs="Calibri"/>
        </w:rPr>
        <w:t xml:space="preserve"> Евгений Владимирович - директор ООО "Фаворит" (по согласованию)</w:t>
      </w:r>
    </w:p>
    <w:p w:rsidR="001D6771" w:rsidRDefault="001D677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10. Каверзина Тамара Александровна - индивидуальный предприниматель</w:t>
      </w:r>
    </w:p>
    <w:p w:rsidR="001D6771" w:rsidRDefault="001D677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(по согласованию)</w:t>
      </w:r>
    </w:p>
    <w:p w:rsidR="001D6771" w:rsidRDefault="001D677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11. Кузнецова Валентина Ивановна - индивидуальный предприниматель</w:t>
      </w:r>
    </w:p>
    <w:p w:rsidR="001D6771" w:rsidRDefault="001D677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(по согласованию)</w:t>
      </w:r>
    </w:p>
    <w:p w:rsidR="001D6771" w:rsidRDefault="001D677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12. </w:t>
      </w:r>
      <w:proofErr w:type="spellStart"/>
      <w:r>
        <w:rPr>
          <w:rFonts w:ascii="Calibri" w:hAnsi="Calibri" w:cs="Calibri"/>
        </w:rPr>
        <w:t>Шурубкин</w:t>
      </w:r>
      <w:proofErr w:type="spellEnd"/>
      <w:r>
        <w:rPr>
          <w:rFonts w:ascii="Calibri" w:hAnsi="Calibri" w:cs="Calibri"/>
        </w:rPr>
        <w:t xml:space="preserve"> Александр Петрович - директор ООО "Река" - управляющая компания Моряковского бизнес-инкубатора (по согласованию)</w:t>
      </w:r>
    </w:p>
    <w:p w:rsidR="001D6771" w:rsidRDefault="001D677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13. Быстрицкая Оксана Николаевна - Заместитель Главы Томского района по экономической политике и муниципальным ресурсам Администрации Томского района</w:t>
      </w:r>
    </w:p>
    <w:p w:rsidR="001D6771" w:rsidRDefault="001D677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14. </w:t>
      </w:r>
      <w:proofErr w:type="spellStart"/>
      <w:r>
        <w:rPr>
          <w:rFonts w:ascii="Calibri" w:hAnsi="Calibri" w:cs="Calibri"/>
        </w:rPr>
        <w:t>Боболева</w:t>
      </w:r>
      <w:proofErr w:type="spellEnd"/>
      <w:r>
        <w:rPr>
          <w:rFonts w:ascii="Calibri" w:hAnsi="Calibri" w:cs="Calibri"/>
        </w:rPr>
        <w:t xml:space="preserve"> Виктория Викторовна - главный специалист комитета по экономике Управления по экономической политике Администрации Томского района - секретарь Совета</w:t>
      </w:r>
    </w:p>
    <w:p w:rsidR="001D6771" w:rsidRDefault="001D677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15. </w:t>
      </w:r>
      <w:proofErr w:type="spellStart"/>
      <w:r>
        <w:rPr>
          <w:rFonts w:ascii="Calibri" w:hAnsi="Calibri" w:cs="Calibri"/>
        </w:rPr>
        <w:t>Флягина</w:t>
      </w:r>
      <w:proofErr w:type="spellEnd"/>
      <w:r>
        <w:rPr>
          <w:rFonts w:ascii="Calibri" w:hAnsi="Calibri" w:cs="Calibri"/>
        </w:rPr>
        <w:t xml:space="preserve"> Галина Алексеевна - главный специалист комитета по экономике Управления по экономической политике Администрации Томского района</w:t>
      </w:r>
    </w:p>
    <w:p w:rsidR="001D6771" w:rsidRDefault="001D6771">
      <w:pPr>
        <w:spacing w:after="1" w:line="220" w:lineRule="atLeast"/>
        <w:jc w:val="both"/>
      </w:pPr>
    </w:p>
    <w:p w:rsidR="001D6771" w:rsidRDefault="001D6771">
      <w:pPr>
        <w:spacing w:after="1" w:line="220" w:lineRule="atLeast"/>
        <w:jc w:val="both"/>
      </w:pPr>
    </w:p>
    <w:p w:rsidR="001D6771" w:rsidRDefault="001D6771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114C" w:rsidRDefault="00A3114C">
      <w:pPr>
        <w:pStyle w:val="ConsPlusNormal"/>
        <w:ind w:firstLine="540"/>
        <w:jc w:val="both"/>
      </w:pPr>
      <w:proofErr w:type="spellStart"/>
      <w:r>
        <w:rPr>
          <w:color w:val="0000FF"/>
        </w:rPr>
        <w:t>ление</w:t>
      </w:r>
      <w:proofErr w:type="spellEnd"/>
      <w:r w:rsidR="007101CB" w:rsidRPr="00ED0FB1">
        <w:rPr>
          <w:color w:val="0000FF"/>
        </w:rPr>
        <w:fldChar w:fldCharType="end"/>
      </w:r>
      <w:r>
        <w:t xml:space="preserve"> Администрации Томского района от 01.04.2019 N 117.</w:t>
      </w:r>
    </w:p>
    <w:p w:rsidR="00A3114C" w:rsidRDefault="00A3114C">
      <w:pPr>
        <w:pStyle w:val="ConsPlusNormal"/>
        <w:jc w:val="both"/>
      </w:pPr>
    </w:p>
    <w:p w:rsidR="00A3114C" w:rsidRDefault="00A3114C">
      <w:pPr>
        <w:pStyle w:val="ConsPlusNormal"/>
        <w:jc w:val="both"/>
      </w:pPr>
    </w:p>
    <w:p w:rsidR="00A3114C" w:rsidRDefault="00A311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3839" w:rsidRDefault="00D33839"/>
    <w:sectPr w:rsidR="00D33839" w:rsidSect="00C26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4C"/>
    <w:rsid w:val="00140836"/>
    <w:rsid w:val="001D6771"/>
    <w:rsid w:val="007101CB"/>
    <w:rsid w:val="007B51BA"/>
    <w:rsid w:val="0083510E"/>
    <w:rsid w:val="00A3114C"/>
    <w:rsid w:val="00D33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E02F8-C5B2-4F7E-9843-5A96519D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1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11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11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419600FD5278EF29514260D3E55E37D59FE4C0278A032A29427449AD1EF189D2569EA94152A21385680F18E272A1ACf2H0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8419600FD5278EF29514260D3E55E37D59FE4C02081062E2D4F2943A547FD8BD559C1AC4643A2138D760F1BFB7BF5FF6445B33083E61900F889F914f6HFF" TargetMode="External"/><Relationship Id="rId12" Type="http://schemas.openxmlformats.org/officeDocument/2006/relationships/hyperlink" Target="consultantplus://offline/ref=7B1309FDBF47D1BD1592DE5302068A9ED168C2DC9460D8EF3479FC895C88DC59EFF83F83BA8F8159E16F4E39A654CEEBC45D0D938C751D6AB61FE2CFe3I9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419600FD5278EF29514260D3E55E37D59FE4C020830F292F4A2943A547FD8BD559C1AC4643A2138D760F1EFF7BF5FF6445B33083E61900F889F914f6HFF" TargetMode="External"/><Relationship Id="rId11" Type="http://schemas.openxmlformats.org/officeDocument/2006/relationships/hyperlink" Target="consultantplus://offline/ref=7B1309FDBF47D1BD1592DE5302068A9ED168C2DC9460D8ED347AFC895C88DC59EFF83F83BA8F8159E16F4E3CA354CEEBC45D0D938C751D6AB61FE2CFe3I9F" TargetMode="External"/><Relationship Id="rId5" Type="http://schemas.openxmlformats.org/officeDocument/2006/relationships/hyperlink" Target="consultantplus://offline/ref=68419600FD5278EF29514260D3E55E37D59FE4C02081062E2D4F2943A547FD8BD559C1AC4643A2138D760F1BFB7BF5FF6445B33083E61900F889F914f6HFF" TargetMode="External"/><Relationship Id="rId10" Type="http://schemas.openxmlformats.org/officeDocument/2006/relationships/hyperlink" Target="http://www.consultant.ru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8419600FD5278EF29514260D3E55E37D59FE4C0278A032E2B427449AD1EF189D2569EA94152A21385680F18E272A1ACf2H0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Флягина Галина</dc:creator>
  <cp:lastModifiedBy>Пользователь Windows</cp:lastModifiedBy>
  <cp:revision>2</cp:revision>
  <dcterms:created xsi:type="dcterms:W3CDTF">2021-12-14T02:59:00Z</dcterms:created>
  <dcterms:modified xsi:type="dcterms:W3CDTF">2021-12-14T02:59:00Z</dcterms:modified>
</cp:coreProperties>
</file>